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84" w:line="187" w:lineRule="auto"/>
        <w:jc w:val="center"/>
        <w:rPr>
          <w:rFonts w:hint="eastAsia"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pacing w:val="6"/>
          <w:sz w:val="36"/>
          <w:szCs w:val="36"/>
        </w:rPr>
        <w:t>关于组织参加教育家精神 2024 年全国巡回</w:t>
      </w:r>
    </w:p>
    <w:p>
      <w:pPr>
        <w:spacing w:before="93" w:line="180" w:lineRule="auto"/>
        <w:ind w:left="1798"/>
        <w:rPr>
          <w:rFonts w:hint="default" w:ascii="黑体" w:hAnsi="黑体" w:eastAsia="黑体" w:cs="黑体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spacing w:val="8"/>
          <w:sz w:val="36"/>
          <w:szCs w:val="36"/>
        </w:rPr>
        <w:t>宣讲（山东站）活动通知</w:t>
      </w:r>
      <w:r>
        <w:rPr>
          <w:rFonts w:hint="eastAsia" w:ascii="黑体" w:hAnsi="黑体" w:eastAsia="黑体" w:cs="黑体"/>
          <w:spacing w:val="8"/>
          <w:sz w:val="36"/>
          <w:szCs w:val="36"/>
          <w:lang w:val="en-US" w:eastAsia="zh-CN"/>
        </w:rPr>
        <w:t>的附件</w:t>
      </w:r>
    </w:p>
    <w:p>
      <w:pPr>
        <w:spacing w:line="250" w:lineRule="auto"/>
        <w:rPr>
          <w:rFonts w:ascii="Arial"/>
          <w:sz w:val="21"/>
        </w:rPr>
      </w:pP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13"/>
        <w:jc w:val="left"/>
        <w:textAlignment w:val="baseline"/>
        <w:rPr>
          <w:rFonts w:hint="eastAsia"/>
          <w:b/>
          <w:bCs/>
          <w:spacing w:val="3"/>
          <w:lang w:val="en-US" w:eastAsia="zh-CN"/>
        </w:rPr>
      </w:pPr>
      <w:bookmarkStart w:id="0" w:name="_GoBack"/>
      <w:bookmarkEnd w:id="0"/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13"/>
        <w:jc w:val="left"/>
        <w:textAlignment w:val="baseline"/>
        <w:rPr>
          <w:rFonts w:hint="eastAsia"/>
          <w:b/>
          <w:bCs/>
          <w:spacing w:val="3"/>
          <w:lang w:val="en-US" w:eastAsia="zh-CN"/>
        </w:rPr>
      </w:pPr>
      <w:r>
        <w:rPr>
          <w:rFonts w:hint="eastAsia"/>
          <w:b/>
          <w:bCs/>
          <w:spacing w:val="3"/>
          <w:lang w:val="en-US" w:eastAsia="zh-CN"/>
        </w:rPr>
        <w:t>附件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13"/>
        <w:jc w:val="center"/>
        <w:textAlignment w:val="baseline"/>
        <w:rPr>
          <w:rFonts w:hint="eastAsia"/>
          <w:b/>
          <w:bCs/>
          <w:spacing w:val="3"/>
          <w:lang w:val="en-US" w:eastAsia="zh-CN"/>
        </w:rPr>
      </w:pPr>
      <w:r>
        <w:rPr>
          <w:rFonts w:hint="eastAsia"/>
          <w:b/>
          <w:bCs/>
          <w:spacing w:val="3"/>
          <w:lang w:val="en-US" w:eastAsia="zh-CN"/>
        </w:rPr>
        <w:t>宣讲活动收看统计表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13"/>
        <w:jc w:val="center"/>
        <w:textAlignment w:val="baseline"/>
        <w:rPr>
          <w:rFonts w:hint="eastAsia"/>
          <w:b/>
          <w:bCs/>
          <w:spacing w:val="3"/>
          <w:lang w:val="en-US" w:eastAsia="zh-CN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4"/>
        <w:gridCol w:w="1524"/>
        <w:gridCol w:w="1524"/>
        <w:gridCol w:w="1524"/>
        <w:gridCol w:w="1524"/>
        <w:gridCol w:w="15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default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152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eastAsia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  <w:t>教职工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default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  <w:t>人数</w:t>
            </w:r>
          </w:p>
        </w:tc>
        <w:tc>
          <w:tcPr>
            <w:tcW w:w="152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eastAsia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  <w:t>教职工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default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  <w:t>收看人数</w:t>
            </w:r>
          </w:p>
        </w:tc>
        <w:tc>
          <w:tcPr>
            <w:tcW w:w="152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eastAsia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  <w:t>师范生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default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  <w:t>人数</w:t>
            </w:r>
          </w:p>
        </w:tc>
        <w:tc>
          <w:tcPr>
            <w:tcW w:w="152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eastAsia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  <w:t>师范生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default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  <w:t>收看人数</w:t>
            </w:r>
          </w:p>
        </w:tc>
        <w:tc>
          <w:tcPr>
            <w:tcW w:w="152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default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pacing w:val="3"/>
                <w:sz w:val="28"/>
                <w:szCs w:val="28"/>
                <w:vertAlign w:val="baseline"/>
                <w:lang w:val="en-US" w:eastAsia="zh-CN"/>
              </w:rPr>
              <w:t>合计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default"/>
                <w:spacing w:val="3"/>
                <w:vertAlign w:val="baseline"/>
                <w:lang w:val="en-US" w:eastAsia="zh-CN"/>
              </w:rPr>
            </w:pPr>
          </w:p>
        </w:tc>
        <w:tc>
          <w:tcPr>
            <w:tcW w:w="1524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default"/>
                <w:spacing w:val="3"/>
                <w:vertAlign w:val="baseline"/>
                <w:lang w:val="en-US" w:eastAsia="zh-CN"/>
              </w:rPr>
            </w:pPr>
          </w:p>
        </w:tc>
        <w:tc>
          <w:tcPr>
            <w:tcW w:w="1524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default"/>
                <w:spacing w:val="3"/>
                <w:vertAlign w:val="baseline"/>
                <w:lang w:val="en-US" w:eastAsia="zh-CN"/>
              </w:rPr>
            </w:pPr>
          </w:p>
        </w:tc>
        <w:tc>
          <w:tcPr>
            <w:tcW w:w="1524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default"/>
                <w:spacing w:val="3"/>
                <w:vertAlign w:val="baseline"/>
                <w:lang w:val="en-US" w:eastAsia="zh-CN"/>
              </w:rPr>
            </w:pPr>
          </w:p>
        </w:tc>
        <w:tc>
          <w:tcPr>
            <w:tcW w:w="1524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default"/>
                <w:spacing w:val="3"/>
                <w:vertAlign w:val="baseline"/>
                <w:lang w:val="en-US" w:eastAsia="zh-CN"/>
              </w:rPr>
            </w:pPr>
          </w:p>
        </w:tc>
        <w:tc>
          <w:tcPr>
            <w:tcW w:w="1524" w:type="dxa"/>
          </w:tcPr>
          <w:p>
            <w:pPr>
              <w:pStyle w:val="2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jc w:val="center"/>
              <w:textAlignment w:val="baseline"/>
              <w:rPr>
                <w:rFonts w:hint="default"/>
                <w:spacing w:val="3"/>
                <w:vertAlign w:val="baseline"/>
                <w:lang w:val="en-US" w:eastAsia="zh-CN"/>
              </w:rPr>
            </w:pPr>
          </w:p>
        </w:tc>
      </w:tr>
    </w:tbl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13"/>
        <w:jc w:val="left"/>
        <w:textAlignment w:val="baseline"/>
        <w:rPr>
          <w:rFonts w:hint="eastAsia"/>
          <w:spacing w:val="3"/>
          <w:lang w:val="en-US" w:eastAsia="zh-CN"/>
        </w:rPr>
        <w:sectPr>
          <w:footerReference r:id="rId5" w:type="default"/>
          <w:pgSz w:w="11907" w:h="16839"/>
          <w:pgMar w:top="1431" w:right="1445" w:bottom="1952" w:left="1534" w:header="0" w:footer="1680" w:gutter="0"/>
          <w:cols w:space="720" w:num="1"/>
        </w:sectPr>
      </w:pPr>
    </w:p>
    <w:p>
      <w:pPr>
        <w:pStyle w:val="2"/>
        <w:spacing w:before="1" w:line="223" w:lineRule="auto"/>
      </w:pPr>
    </w:p>
    <w:sectPr>
      <w:footerReference r:id="rId6" w:type="default"/>
      <w:pgSz w:w="11907" w:h="16839"/>
      <w:pgMar w:top="1431" w:right="1785" w:bottom="1952" w:left="1785" w:header="0" w:footer="1682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29A0AD92-B5B6-44ED-8059-78A95310E5F0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B4BA17A3-6586-4C32-97AD-3E460D46E8D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before="1" w:line="172" w:lineRule="auto"/>
      <w:ind w:left="7379"/>
      <w:rPr>
        <w:rFonts w:ascii="Times New Roman" w:hAnsi="Times New Roman" w:eastAsia="Times New Roman" w:cs="Times New Roman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tabs>
        <w:tab w:val="left" w:pos="507"/>
      </w:tabs>
      <w:spacing w:line="171" w:lineRule="auto"/>
      <w:ind w:left="223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TrueTypeFonts/>
  <w:saveSubsetFonts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NzNlYzI3YmQyNDljOTI0ZTIwMGRmY2VjNjBjYjQ3MWQifQ=="/>
  </w:docVars>
  <w:rsids>
    <w:rsidRoot w:val="00000000"/>
    <w:rsid w:val="15B11B04"/>
    <w:rsid w:val="25717886"/>
    <w:rsid w:val="3C553BF7"/>
    <w:rsid w:val="40600DAE"/>
    <w:rsid w:val="59356960"/>
    <w:rsid w:val="6834217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3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ScaleCrop>false</ScaleCrop>
  <LinksUpToDate>false</LinksUpToDate>
  <Application>WPS Office_12.1.0.16399_F1E327BC-269C-435d-A152-05C5408002CA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2024-02-28T18:15:00Z</dcterms:created>
  <dc:creator>文印2</dc:creator>
  <cp:lastModifiedBy>WPS_1689220349</cp:lastModifiedBy>
  <dcterms:modified xsi:type="dcterms:W3CDTF">2024-03-12T02:08:58Z</dcterms:modified>
  <dc:title>山东省教育厅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2024-02-29T11:28:37Z</vt:filetime>
  </property>
  <property fmtid="{D5CDD505-2E9C-101B-9397-08002B2CF9AE}" pid="4" name="KSOProductBuildVer">
    <vt:lpwstr>2052-12.1.0.16399</vt:lpwstr>
  </property>
  <property fmtid="{D5CDD505-2E9C-101B-9397-08002B2CF9AE}" pid="5" name="ICV">
    <vt:lpwstr>71EB3EAF99F148F98C13E38AECB85171_13</vt:lpwstr>
  </property>
</Properties>
</file>